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43EA8" w:rsidRPr="00743EA8" w:rsidRDefault="00BF1A6F" w:rsidP="00BF1A6F">
      <w:pPr>
        <w:spacing w:line="276" w:lineRule="auto"/>
        <w:rPr>
          <w:rFonts w:cstheme="minorHAnsi"/>
          <w:b/>
          <w:bCs/>
          <w:sz w:val="24"/>
          <w:lang w:val="it-IT"/>
        </w:rPr>
      </w:pPr>
      <w:bookmarkStart w:id="0" w:name="_Hlk175567868"/>
      <w:r w:rsidRPr="00BF1A6F">
        <w:rPr>
          <w:rFonts w:cstheme="minorHAnsi"/>
          <w:b/>
          <w:bCs/>
          <w:sz w:val="24"/>
          <w:lang w:val="it-IT"/>
        </w:rPr>
        <w:t>Procedura aperta per l’affidamento del “SERVIZIO DI PROGETTAZIONE DI FATTIBILITA’ TECNICA ED ECONOMICA E PROGETTAZIONE ESECUTIVA DEI LAVORI DI RISANAMENTO CONSERVATIVO DELLE CAPRIATE LIGNEE TESE 277 E 279”</w:t>
      </w:r>
      <w:r w:rsidR="00743EA8" w:rsidRPr="00743EA8">
        <w:rPr>
          <w:rFonts w:cstheme="minorHAnsi"/>
          <w:b/>
          <w:bCs/>
          <w:sz w:val="24"/>
          <w:lang w:val="it-IT"/>
        </w:rPr>
        <w:br/>
        <w:t xml:space="preserve">CUP: </w:t>
      </w:r>
      <w:r w:rsidRPr="00BF1A6F">
        <w:rPr>
          <w:rFonts w:cstheme="minorHAnsi"/>
          <w:b/>
          <w:bCs/>
          <w:sz w:val="24"/>
          <w:lang w:val="it-IT"/>
        </w:rPr>
        <w:t>D77B25000030001</w:t>
      </w:r>
      <w:r w:rsidR="00743EA8" w:rsidRPr="00743EA8">
        <w:rPr>
          <w:rFonts w:cstheme="minorHAnsi"/>
          <w:b/>
          <w:bCs/>
          <w:sz w:val="24"/>
          <w:lang w:val="it-IT"/>
        </w:rPr>
        <w:t xml:space="preserve">- CIG: </w:t>
      </w:r>
      <w:r w:rsidR="003F3EEB" w:rsidRPr="003F3EEB">
        <w:rPr>
          <w:rFonts w:cstheme="minorHAnsi"/>
          <w:b/>
          <w:bCs/>
          <w:sz w:val="24"/>
          <w:lang w:val="it-IT"/>
        </w:rPr>
        <w:t>BA313DDEDB</w:t>
      </w:r>
      <w:bookmarkStart w:id="1" w:name="_GoBack"/>
      <w:bookmarkEnd w:id="1"/>
    </w:p>
    <w:bookmarkEnd w:id="0"/>
    <w:p w:rsidR="003504E7" w:rsidRPr="005B1D0B" w:rsidRDefault="003504E7" w:rsidP="005B1D0B">
      <w:pPr>
        <w:pStyle w:val="Citazioneintensa"/>
        <w:ind w:left="0" w:right="0"/>
        <w:rPr>
          <w:b/>
          <w:color w:val="auto"/>
        </w:rPr>
      </w:pPr>
      <w:r w:rsidRPr="005B1D0B">
        <w:rPr>
          <w:b/>
          <w:color w:val="auto"/>
        </w:rPr>
        <w:t>Dichiarazione sostitutiva di certificazione (D.P.R. n. 445 del 28.12.2000)</w:t>
      </w:r>
      <w:r w:rsidRPr="005B1D0B">
        <w:rPr>
          <w:b/>
          <w:color w:val="auto"/>
        </w:rPr>
        <w:br/>
        <w:t xml:space="preserve">Autocertificazione nei casi di cui all’art. 89 del </w:t>
      </w:r>
      <w:proofErr w:type="spellStart"/>
      <w:r w:rsidRPr="005B1D0B">
        <w:rPr>
          <w:b/>
          <w:color w:val="auto"/>
        </w:rPr>
        <w:t>D.Lgs</w:t>
      </w:r>
      <w:proofErr w:type="spellEnd"/>
      <w:r w:rsidRPr="005B1D0B">
        <w:rPr>
          <w:b/>
          <w:color w:val="auto"/>
        </w:rPr>
        <w:t xml:space="preserve"> 159/2011</w:t>
      </w:r>
    </w:p>
    <w:p w:rsidR="005526F2" w:rsidRPr="003504E7" w:rsidRDefault="00155601" w:rsidP="003504E7">
      <w:pPr>
        <w:spacing w:before="1263" w:after="0" w:line="233" w:lineRule="exact"/>
        <w:rPr>
          <w:rFonts w:cstheme="minorHAnsi"/>
          <w:color w:val="000000"/>
          <w:lang w:val="it-IT"/>
        </w:rPr>
      </w:pPr>
      <w:r w:rsidRPr="003504E7">
        <w:rPr>
          <w:rFonts w:cstheme="minorHAnsi"/>
          <w:color w:val="000000"/>
          <w:spacing w:val="-1"/>
          <w:lang w:val="it-IT"/>
        </w:rPr>
        <w:t>_l_</w:t>
      </w:r>
      <w:r w:rsidRPr="003504E7">
        <w:rPr>
          <w:rFonts w:cstheme="minorHAnsi"/>
          <w:color w:val="000000"/>
          <w:lang w:val="it-IT"/>
        </w:rPr>
        <w:t xml:space="preserve"> </w:t>
      </w:r>
      <w:proofErr w:type="spellStart"/>
      <w:r w:rsidRPr="003504E7">
        <w:rPr>
          <w:rFonts w:cstheme="minorHAnsi"/>
          <w:color w:val="000000"/>
          <w:lang w:val="it-IT"/>
        </w:rPr>
        <w:t>sottoscritt</w:t>
      </w:r>
      <w:proofErr w:type="spellEnd"/>
      <w:r w:rsidRPr="003504E7">
        <w:rPr>
          <w:rFonts w:cstheme="minorHAnsi"/>
          <w:color w:val="000000"/>
          <w:lang w:val="it-IT"/>
        </w:rPr>
        <w:t xml:space="preserve">_ </w:t>
      </w:r>
      <w:r w:rsidRPr="003504E7">
        <w:rPr>
          <w:rFonts w:cstheme="minorHAnsi"/>
          <w:color w:val="000000"/>
          <w:spacing w:val="1"/>
          <w:lang w:val="it-IT"/>
        </w:rPr>
        <w:t>(nome</w:t>
      </w:r>
      <w:r w:rsidRPr="003504E7">
        <w:rPr>
          <w:rFonts w:cstheme="minorHAnsi"/>
          <w:color w:val="000000"/>
          <w:spacing w:val="-2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e</w:t>
      </w:r>
      <w:r w:rsidRPr="003504E7">
        <w:rPr>
          <w:rFonts w:cstheme="minorHAnsi"/>
          <w:color w:val="000000"/>
          <w:spacing w:val="-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cognome)</w:t>
      </w:r>
      <w:r w:rsidRPr="003504E7">
        <w:rPr>
          <w:rFonts w:cstheme="minorHAnsi"/>
          <w:color w:val="000000"/>
          <w:spacing w:val="2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_____________________________________________________</w:t>
      </w:r>
    </w:p>
    <w:p w:rsidR="005526F2" w:rsidRPr="003504E7" w:rsidRDefault="00155601" w:rsidP="003504E7">
      <w:pPr>
        <w:spacing w:before="113" w:after="0" w:line="233" w:lineRule="exact"/>
        <w:rPr>
          <w:rFonts w:cstheme="minorHAnsi"/>
          <w:color w:val="000000"/>
          <w:lang w:val="it-IT"/>
        </w:rPr>
      </w:pPr>
      <w:proofErr w:type="spellStart"/>
      <w:r w:rsidRPr="003504E7">
        <w:rPr>
          <w:rFonts w:cstheme="minorHAnsi"/>
          <w:color w:val="000000"/>
          <w:spacing w:val="-1"/>
          <w:lang w:val="it-IT"/>
        </w:rPr>
        <w:t>nat</w:t>
      </w:r>
      <w:proofErr w:type="spellEnd"/>
      <w:r w:rsidRPr="003504E7">
        <w:rPr>
          <w:rFonts w:cstheme="minorHAnsi"/>
          <w:color w:val="000000"/>
          <w:spacing w:val="-1"/>
          <w:lang w:val="it-IT"/>
        </w:rPr>
        <w:t>_</w:t>
      </w:r>
      <w:r w:rsidRPr="003504E7">
        <w:rPr>
          <w:rFonts w:cstheme="minorHAnsi"/>
          <w:color w:val="000000"/>
          <w:spacing w:val="180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a</w:t>
      </w:r>
      <w:r w:rsidRPr="003504E7">
        <w:rPr>
          <w:rFonts w:cstheme="minorHAnsi"/>
          <w:color w:val="000000"/>
          <w:spacing w:val="176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__________________________</w:t>
      </w:r>
      <w:r w:rsidRPr="003504E7">
        <w:rPr>
          <w:rFonts w:cstheme="minorHAnsi"/>
          <w:color w:val="000000"/>
          <w:spacing w:val="180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Prov.</w:t>
      </w:r>
      <w:r w:rsidRPr="003504E7">
        <w:rPr>
          <w:rFonts w:cstheme="minorHAnsi"/>
          <w:color w:val="000000"/>
          <w:spacing w:val="179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________</w:t>
      </w:r>
      <w:r w:rsidRPr="003504E7">
        <w:rPr>
          <w:rFonts w:cstheme="minorHAnsi"/>
          <w:color w:val="000000"/>
          <w:spacing w:val="178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lang w:val="it-IT"/>
        </w:rPr>
        <w:t>il</w:t>
      </w:r>
      <w:r w:rsidRPr="003504E7">
        <w:rPr>
          <w:rFonts w:cstheme="minorHAnsi"/>
          <w:color w:val="000000"/>
          <w:spacing w:val="175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________________</w:t>
      </w:r>
      <w:r w:rsidRPr="003504E7">
        <w:rPr>
          <w:rFonts w:cstheme="minorHAnsi"/>
          <w:color w:val="000000"/>
          <w:spacing w:val="176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residente</w:t>
      </w:r>
    </w:p>
    <w:p w:rsidR="005526F2" w:rsidRPr="003504E7" w:rsidRDefault="00155601" w:rsidP="003504E7">
      <w:pPr>
        <w:spacing w:before="113" w:after="0" w:line="233" w:lineRule="exact"/>
        <w:rPr>
          <w:rFonts w:cstheme="minorHAnsi"/>
          <w:color w:val="000000"/>
          <w:lang w:val="it-IT"/>
        </w:rPr>
      </w:pPr>
      <w:r w:rsidRPr="003504E7">
        <w:rPr>
          <w:rFonts w:cstheme="minorHAnsi"/>
          <w:color w:val="000000"/>
          <w:lang w:val="it-IT"/>
        </w:rPr>
        <w:t>a_____________________</w:t>
      </w:r>
      <w:r w:rsidRPr="003504E7">
        <w:rPr>
          <w:rFonts w:cstheme="minorHAnsi"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via/piazza</w:t>
      </w:r>
      <w:r w:rsidRPr="003504E7">
        <w:rPr>
          <w:rFonts w:cstheme="minorHAnsi"/>
          <w:color w:val="000000"/>
          <w:spacing w:val="2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_____________________________________n.____</w:t>
      </w:r>
    </w:p>
    <w:p w:rsidR="005526F2" w:rsidRPr="003504E7" w:rsidRDefault="00155601" w:rsidP="003504E7">
      <w:pPr>
        <w:spacing w:before="456" w:after="0" w:line="230" w:lineRule="exact"/>
        <w:rPr>
          <w:rFonts w:cstheme="minorHAnsi"/>
          <w:b/>
          <w:color w:val="000000"/>
          <w:lang w:val="it-IT"/>
        </w:rPr>
      </w:pPr>
      <w:r w:rsidRPr="003504E7">
        <w:rPr>
          <w:rFonts w:cstheme="minorHAnsi"/>
          <w:b/>
          <w:color w:val="000000"/>
          <w:lang w:val="it-IT"/>
        </w:rPr>
        <w:t>consapevole</w:t>
      </w:r>
      <w:r w:rsidRPr="003504E7">
        <w:rPr>
          <w:rFonts w:cstheme="minorHAnsi"/>
          <w:b/>
          <w:color w:val="000000"/>
          <w:spacing w:val="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delle</w:t>
      </w:r>
      <w:r w:rsidRPr="003504E7">
        <w:rPr>
          <w:rFonts w:cstheme="minorHAnsi"/>
          <w:b/>
          <w:color w:val="000000"/>
          <w:spacing w:val="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sanzioni</w:t>
      </w:r>
      <w:r w:rsidRPr="003504E7">
        <w:rPr>
          <w:rFonts w:cstheme="minorHAnsi"/>
          <w:b/>
          <w:color w:val="000000"/>
          <w:spacing w:val="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penali</w:t>
      </w:r>
      <w:r w:rsidRPr="003504E7">
        <w:rPr>
          <w:rFonts w:cstheme="minorHAnsi"/>
          <w:b/>
          <w:color w:val="000000"/>
          <w:spacing w:val="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in</w:t>
      </w:r>
      <w:r w:rsidRPr="003504E7">
        <w:rPr>
          <w:rFonts w:cstheme="minorHAnsi"/>
          <w:b/>
          <w:color w:val="000000"/>
          <w:spacing w:val="5"/>
          <w:lang w:val="it-IT"/>
        </w:rPr>
        <w:t xml:space="preserve"> </w:t>
      </w:r>
      <w:r w:rsidRPr="003504E7">
        <w:rPr>
          <w:rFonts w:cstheme="minorHAnsi"/>
          <w:b/>
          <w:color w:val="000000"/>
          <w:spacing w:val="-1"/>
          <w:lang w:val="it-IT"/>
        </w:rPr>
        <w:t>caso</w:t>
      </w:r>
      <w:r w:rsidRPr="003504E7">
        <w:rPr>
          <w:rFonts w:cstheme="minorHAnsi"/>
          <w:b/>
          <w:color w:val="000000"/>
          <w:spacing w:val="5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di</w:t>
      </w:r>
      <w:r w:rsidRPr="003504E7">
        <w:rPr>
          <w:rFonts w:cstheme="minorHAnsi"/>
          <w:b/>
          <w:color w:val="000000"/>
          <w:spacing w:val="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dichiarazioni</w:t>
      </w:r>
      <w:r w:rsidRPr="003504E7">
        <w:rPr>
          <w:rFonts w:cstheme="minorHAnsi"/>
          <w:b/>
          <w:color w:val="000000"/>
          <w:spacing w:val="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false</w:t>
      </w:r>
      <w:r w:rsidRPr="003504E7">
        <w:rPr>
          <w:rFonts w:cstheme="minorHAnsi"/>
          <w:b/>
          <w:color w:val="000000"/>
          <w:spacing w:val="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e</w:t>
      </w:r>
      <w:r w:rsidRPr="003504E7">
        <w:rPr>
          <w:rFonts w:cstheme="minorHAnsi"/>
          <w:b/>
          <w:color w:val="000000"/>
          <w:spacing w:val="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della</w:t>
      </w:r>
      <w:r w:rsidRPr="003504E7">
        <w:rPr>
          <w:rFonts w:cstheme="minorHAnsi"/>
          <w:b/>
          <w:color w:val="000000"/>
          <w:spacing w:val="3"/>
          <w:lang w:val="it-IT"/>
        </w:rPr>
        <w:t xml:space="preserve"> </w:t>
      </w:r>
      <w:r w:rsidRPr="003504E7">
        <w:rPr>
          <w:rFonts w:cstheme="minorHAnsi"/>
          <w:b/>
          <w:color w:val="000000"/>
          <w:spacing w:val="1"/>
          <w:lang w:val="it-IT"/>
        </w:rPr>
        <w:t>conseguente</w:t>
      </w:r>
      <w:r w:rsidRPr="003504E7">
        <w:rPr>
          <w:rFonts w:cstheme="minorHAnsi"/>
          <w:b/>
          <w:color w:val="000000"/>
          <w:spacing w:val="2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decadenza</w:t>
      </w:r>
      <w:r w:rsidRPr="003504E7">
        <w:rPr>
          <w:rFonts w:cstheme="minorHAnsi"/>
          <w:b/>
          <w:color w:val="000000"/>
          <w:lang w:val="it-IT"/>
        </w:rPr>
        <w:cr/>
        <w:t>dai</w:t>
      </w:r>
      <w:r w:rsidRPr="003504E7">
        <w:rPr>
          <w:rFonts w:cstheme="minorHAnsi"/>
          <w:b/>
          <w:color w:val="000000"/>
          <w:spacing w:val="40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benefici</w:t>
      </w:r>
      <w:r w:rsidRPr="003504E7">
        <w:rPr>
          <w:rFonts w:cstheme="minorHAnsi"/>
          <w:b/>
          <w:color w:val="000000"/>
          <w:spacing w:val="40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eventualmente</w:t>
      </w:r>
      <w:r w:rsidRPr="003504E7">
        <w:rPr>
          <w:rFonts w:cstheme="minorHAnsi"/>
          <w:b/>
          <w:color w:val="000000"/>
          <w:spacing w:val="39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conseguiti</w:t>
      </w:r>
      <w:r w:rsidRPr="003504E7">
        <w:rPr>
          <w:rFonts w:cstheme="minorHAnsi"/>
          <w:b/>
          <w:color w:val="000000"/>
          <w:spacing w:val="40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(ai</w:t>
      </w:r>
      <w:r w:rsidRPr="003504E7">
        <w:rPr>
          <w:rFonts w:cstheme="minorHAnsi"/>
          <w:b/>
          <w:color w:val="000000"/>
          <w:spacing w:val="40"/>
          <w:lang w:val="it-IT"/>
        </w:rPr>
        <w:t xml:space="preserve"> </w:t>
      </w:r>
      <w:r w:rsidRPr="003504E7">
        <w:rPr>
          <w:rFonts w:cstheme="minorHAnsi"/>
          <w:b/>
          <w:color w:val="000000"/>
          <w:spacing w:val="-1"/>
          <w:lang w:val="it-IT"/>
        </w:rPr>
        <w:t>sensi</w:t>
      </w:r>
      <w:r w:rsidRPr="003504E7">
        <w:rPr>
          <w:rFonts w:cstheme="minorHAnsi"/>
          <w:b/>
          <w:color w:val="000000"/>
          <w:spacing w:val="42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degli</w:t>
      </w:r>
      <w:r w:rsidRPr="003504E7">
        <w:rPr>
          <w:rFonts w:cstheme="minorHAnsi"/>
          <w:b/>
          <w:color w:val="000000"/>
          <w:spacing w:val="40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artt.</w:t>
      </w:r>
      <w:r w:rsidRPr="003504E7">
        <w:rPr>
          <w:rFonts w:cstheme="minorHAnsi"/>
          <w:b/>
          <w:color w:val="000000"/>
          <w:spacing w:val="40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75</w:t>
      </w:r>
      <w:r w:rsidRPr="003504E7">
        <w:rPr>
          <w:rFonts w:cstheme="minorHAnsi"/>
          <w:b/>
          <w:color w:val="000000"/>
          <w:spacing w:val="39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e</w:t>
      </w:r>
      <w:r w:rsidRPr="003504E7">
        <w:rPr>
          <w:rFonts w:cstheme="minorHAnsi"/>
          <w:b/>
          <w:color w:val="000000"/>
          <w:spacing w:val="39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76</w:t>
      </w:r>
      <w:r w:rsidRPr="003504E7">
        <w:rPr>
          <w:rFonts w:cstheme="minorHAnsi"/>
          <w:b/>
          <w:color w:val="000000"/>
          <w:spacing w:val="39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D.P.R.</w:t>
      </w:r>
      <w:r w:rsidRPr="003504E7">
        <w:rPr>
          <w:rFonts w:cstheme="minorHAnsi"/>
          <w:b/>
          <w:color w:val="000000"/>
          <w:spacing w:val="40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445/2000)</w:t>
      </w:r>
      <w:r w:rsidRPr="003504E7">
        <w:rPr>
          <w:rFonts w:cstheme="minorHAnsi"/>
          <w:b/>
          <w:color w:val="000000"/>
          <w:spacing w:val="4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sotto</w:t>
      </w:r>
      <w:r w:rsidRPr="003504E7">
        <w:rPr>
          <w:rFonts w:cstheme="minorHAnsi"/>
          <w:b/>
          <w:color w:val="000000"/>
          <w:spacing w:val="40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la</w:t>
      </w:r>
      <w:r w:rsidRPr="003504E7">
        <w:rPr>
          <w:rFonts w:cstheme="minorHAnsi"/>
          <w:b/>
          <w:color w:val="000000"/>
          <w:lang w:val="it-IT"/>
        </w:rPr>
        <w:cr/>
        <w:t>propria</w:t>
      </w:r>
      <w:r w:rsidRPr="003504E7">
        <w:rPr>
          <w:rFonts w:cstheme="minorHAnsi"/>
          <w:b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responsabilità</w:t>
      </w:r>
    </w:p>
    <w:p w:rsidR="005526F2" w:rsidRPr="003504E7" w:rsidRDefault="00155601" w:rsidP="003504E7">
      <w:pPr>
        <w:spacing w:before="226" w:after="0" w:line="233" w:lineRule="exact"/>
        <w:ind w:left="4047"/>
        <w:rPr>
          <w:rFonts w:cstheme="minorHAnsi"/>
          <w:b/>
          <w:color w:val="000000"/>
          <w:lang w:val="it-IT"/>
        </w:rPr>
      </w:pPr>
      <w:r w:rsidRPr="003504E7">
        <w:rPr>
          <w:rFonts w:cstheme="minorHAnsi"/>
          <w:b/>
          <w:color w:val="000000"/>
          <w:lang w:val="it-IT"/>
        </w:rPr>
        <w:t>DICHIARA</w:t>
      </w:r>
    </w:p>
    <w:p w:rsidR="005526F2" w:rsidRPr="003504E7" w:rsidRDefault="00155601" w:rsidP="003504E7">
      <w:pPr>
        <w:spacing w:before="233" w:after="0" w:line="230" w:lineRule="exact"/>
        <w:ind w:right="1269"/>
        <w:rPr>
          <w:rFonts w:cstheme="minorHAnsi"/>
          <w:color w:val="000000"/>
          <w:lang w:val="it-IT"/>
        </w:rPr>
      </w:pPr>
      <w:r w:rsidRPr="003504E7">
        <w:rPr>
          <w:rFonts w:cstheme="minorHAnsi"/>
          <w:color w:val="000000"/>
          <w:lang w:val="it-IT"/>
        </w:rPr>
        <w:t>che nei propri</w:t>
      </w:r>
      <w:r w:rsidRPr="003504E7">
        <w:rPr>
          <w:rFonts w:cstheme="minorHAnsi"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confronti non</w:t>
      </w:r>
      <w:r w:rsidRPr="003504E7">
        <w:rPr>
          <w:rFonts w:cstheme="minorHAnsi"/>
          <w:color w:val="000000"/>
          <w:spacing w:val="6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sussistono</w:t>
      </w:r>
      <w:r w:rsidRPr="003504E7">
        <w:rPr>
          <w:rFonts w:cstheme="minorHAnsi"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lang w:val="it-IT"/>
        </w:rPr>
        <w:t>le</w:t>
      </w:r>
      <w:r w:rsidRPr="003504E7">
        <w:rPr>
          <w:rFonts w:cstheme="minorHAnsi"/>
          <w:color w:val="000000"/>
          <w:spacing w:val="2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cause</w:t>
      </w:r>
      <w:r w:rsidRPr="003504E7">
        <w:rPr>
          <w:rFonts w:cstheme="minorHAnsi"/>
          <w:color w:val="000000"/>
          <w:spacing w:val="1"/>
          <w:lang w:val="it-IT"/>
        </w:rPr>
        <w:t xml:space="preserve"> di</w:t>
      </w:r>
      <w:r w:rsidRPr="003504E7">
        <w:rPr>
          <w:rFonts w:cstheme="minorHAnsi"/>
          <w:color w:val="000000"/>
          <w:spacing w:val="-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decadenza,</w:t>
      </w:r>
      <w:r w:rsidRPr="003504E7">
        <w:rPr>
          <w:rFonts w:cstheme="minorHAnsi"/>
          <w:color w:val="000000"/>
          <w:spacing w:val="6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di</w:t>
      </w:r>
      <w:r w:rsidRPr="003504E7">
        <w:rPr>
          <w:rFonts w:cstheme="minorHAnsi"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sospensione</w:t>
      </w:r>
      <w:r w:rsidRPr="003504E7">
        <w:rPr>
          <w:rFonts w:cstheme="minorHAnsi"/>
          <w:color w:val="000000"/>
          <w:spacing w:val="5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o</w:t>
      </w:r>
      <w:r w:rsidRPr="003504E7">
        <w:rPr>
          <w:rFonts w:cstheme="minorHAnsi"/>
          <w:color w:val="000000"/>
          <w:spacing w:val="1"/>
          <w:lang w:val="it-IT"/>
        </w:rPr>
        <w:t xml:space="preserve"> di</w:t>
      </w:r>
      <w:r w:rsidRPr="003504E7">
        <w:rPr>
          <w:rFonts w:cstheme="minorHAnsi"/>
          <w:color w:val="000000"/>
          <w:spacing w:val="-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divieto</w:t>
      </w:r>
      <w:r w:rsidRPr="003504E7">
        <w:rPr>
          <w:rFonts w:cstheme="minorHAnsi"/>
          <w:color w:val="000000"/>
          <w:spacing w:val="5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di</w:t>
      </w:r>
      <w:r w:rsidRPr="003504E7">
        <w:rPr>
          <w:rFonts w:cstheme="minorHAnsi"/>
          <w:color w:val="000000"/>
          <w:spacing w:val="1"/>
          <w:lang w:val="it-IT"/>
        </w:rPr>
        <w:t xml:space="preserve"> cui</w:t>
      </w:r>
      <w:r w:rsidRPr="003504E7">
        <w:rPr>
          <w:rFonts w:cstheme="minorHAnsi"/>
          <w:color w:val="000000"/>
          <w:lang w:val="it-IT"/>
        </w:rPr>
        <w:t xml:space="preserve"> all’art. 67</w:t>
      </w:r>
      <w:r w:rsidRPr="003504E7">
        <w:rPr>
          <w:rFonts w:cstheme="minorHAnsi"/>
          <w:color w:val="000000"/>
          <w:spacing w:val="-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del</w:t>
      </w:r>
      <w:r w:rsidRPr="003504E7">
        <w:rPr>
          <w:rFonts w:cstheme="minorHAnsi"/>
          <w:color w:val="000000"/>
          <w:spacing w:val="-2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D.</w:t>
      </w:r>
      <w:r w:rsidR="003504E7">
        <w:rPr>
          <w:rFonts w:cstheme="minorHAnsi"/>
          <w:color w:val="000000"/>
          <w:lang w:val="it-IT"/>
        </w:rPr>
        <w:t xml:space="preserve">lgs. </w:t>
      </w:r>
      <w:r w:rsidRPr="003504E7">
        <w:rPr>
          <w:rFonts w:cstheme="minorHAnsi"/>
          <w:color w:val="000000"/>
          <w:lang w:val="it-IT"/>
        </w:rPr>
        <w:t>06/09/2011,</w:t>
      </w:r>
      <w:r w:rsidRPr="003504E7">
        <w:rPr>
          <w:rFonts w:cstheme="minorHAnsi"/>
          <w:color w:val="000000"/>
          <w:spacing w:val="2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lang w:val="it-IT"/>
        </w:rPr>
        <w:t>n.</w:t>
      </w:r>
      <w:r w:rsidRPr="003504E7">
        <w:rPr>
          <w:rFonts w:cstheme="minorHAnsi"/>
          <w:color w:val="000000"/>
          <w:spacing w:val="-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159.</w:t>
      </w:r>
    </w:p>
    <w:p w:rsidR="005526F2" w:rsidRPr="003504E7" w:rsidRDefault="00155601" w:rsidP="003504E7">
      <w:pPr>
        <w:spacing w:before="229" w:after="0" w:line="230" w:lineRule="exact"/>
        <w:rPr>
          <w:rFonts w:cstheme="minorHAnsi"/>
          <w:b/>
          <w:color w:val="000000"/>
          <w:lang w:val="it-IT"/>
        </w:rPr>
      </w:pPr>
      <w:r w:rsidRPr="003504E7">
        <w:rPr>
          <w:rFonts w:cstheme="minorHAnsi"/>
          <w:b/>
          <w:color w:val="000000"/>
          <w:lang w:val="it-IT"/>
        </w:rPr>
        <w:t>Il/la</w:t>
      </w:r>
      <w:r w:rsidRPr="003504E7">
        <w:rPr>
          <w:rFonts w:cstheme="minorHAnsi"/>
          <w:b/>
          <w:color w:val="000000"/>
          <w:spacing w:val="9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sottoscritto/a</w:t>
      </w:r>
      <w:r w:rsidRPr="003504E7">
        <w:rPr>
          <w:rFonts w:cstheme="minorHAnsi"/>
          <w:b/>
          <w:color w:val="000000"/>
          <w:spacing w:val="8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dichiara</w:t>
      </w:r>
      <w:r w:rsidRPr="003504E7">
        <w:rPr>
          <w:rFonts w:cstheme="minorHAnsi"/>
          <w:b/>
          <w:color w:val="000000"/>
          <w:spacing w:val="8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inoltre</w:t>
      </w:r>
      <w:r w:rsidRPr="003504E7">
        <w:rPr>
          <w:rFonts w:cstheme="minorHAnsi"/>
          <w:b/>
          <w:color w:val="000000"/>
          <w:spacing w:val="8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di</w:t>
      </w:r>
      <w:r w:rsidRPr="003504E7">
        <w:rPr>
          <w:rFonts w:cstheme="minorHAnsi"/>
          <w:b/>
          <w:color w:val="000000"/>
          <w:spacing w:val="1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essere</w:t>
      </w:r>
      <w:r w:rsidRPr="003504E7">
        <w:rPr>
          <w:rFonts w:cstheme="minorHAnsi"/>
          <w:b/>
          <w:color w:val="000000"/>
          <w:spacing w:val="8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informato/a,</w:t>
      </w:r>
      <w:r w:rsidRPr="003504E7">
        <w:rPr>
          <w:rFonts w:cstheme="minorHAnsi"/>
          <w:b/>
          <w:color w:val="000000"/>
          <w:spacing w:val="8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ai</w:t>
      </w:r>
      <w:r w:rsidRPr="003504E7">
        <w:rPr>
          <w:rFonts w:cstheme="minorHAnsi"/>
          <w:b/>
          <w:color w:val="000000"/>
          <w:spacing w:val="11"/>
          <w:lang w:val="it-IT"/>
        </w:rPr>
        <w:t xml:space="preserve"> </w:t>
      </w:r>
      <w:r w:rsidRPr="003504E7">
        <w:rPr>
          <w:rFonts w:cstheme="minorHAnsi"/>
          <w:b/>
          <w:color w:val="000000"/>
          <w:spacing w:val="-1"/>
          <w:lang w:val="it-IT"/>
        </w:rPr>
        <w:t>sensi</w:t>
      </w:r>
      <w:r w:rsidRPr="003504E7">
        <w:rPr>
          <w:rFonts w:cstheme="minorHAnsi"/>
          <w:b/>
          <w:color w:val="000000"/>
          <w:spacing w:val="1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del</w:t>
      </w:r>
      <w:r w:rsidRPr="003504E7">
        <w:rPr>
          <w:rFonts w:cstheme="minorHAnsi"/>
          <w:b/>
          <w:color w:val="000000"/>
          <w:spacing w:val="9"/>
          <w:lang w:val="it-IT"/>
        </w:rPr>
        <w:t xml:space="preserve"> </w:t>
      </w:r>
      <w:proofErr w:type="spellStart"/>
      <w:r w:rsidRPr="003504E7">
        <w:rPr>
          <w:rFonts w:cstheme="minorHAnsi"/>
          <w:b/>
          <w:color w:val="000000"/>
          <w:lang w:val="it-IT"/>
        </w:rPr>
        <w:t>D.Lgs.</w:t>
      </w:r>
      <w:proofErr w:type="spellEnd"/>
      <w:r w:rsidRPr="003504E7">
        <w:rPr>
          <w:rFonts w:cstheme="minorHAnsi"/>
          <w:b/>
          <w:color w:val="000000"/>
          <w:spacing w:val="1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n.</w:t>
      </w:r>
      <w:r w:rsidRPr="003504E7">
        <w:rPr>
          <w:rFonts w:cstheme="minorHAnsi"/>
          <w:b/>
          <w:color w:val="000000"/>
          <w:spacing w:val="9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196/2003</w:t>
      </w:r>
      <w:r w:rsidRPr="003504E7">
        <w:rPr>
          <w:rFonts w:cstheme="minorHAnsi"/>
          <w:b/>
          <w:color w:val="000000"/>
          <w:spacing w:val="8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(codice</w:t>
      </w:r>
      <w:r w:rsidRPr="003504E7">
        <w:rPr>
          <w:rFonts w:cstheme="minorHAnsi"/>
          <w:b/>
          <w:color w:val="000000"/>
          <w:lang w:val="it-IT"/>
        </w:rPr>
        <w:cr/>
        <w:t>in</w:t>
      </w:r>
      <w:r w:rsidRPr="003504E7">
        <w:rPr>
          <w:rFonts w:cstheme="minorHAnsi"/>
          <w:b/>
          <w:color w:val="000000"/>
          <w:spacing w:val="2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materia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di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protezione</w:t>
      </w:r>
      <w:r w:rsidRPr="003504E7">
        <w:rPr>
          <w:rFonts w:cstheme="minorHAnsi"/>
          <w:b/>
          <w:color w:val="000000"/>
          <w:spacing w:val="25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di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dati</w:t>
      </w:r>
      <w:r w:rsidRPr="003504E7">
        <w:rPr>
          <w:rFonts w:cstheme="minorHAnsi"/>
          <w:b/>
          <w:color w:val="000000"/>
          <w:spacing w:val="2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personali)</w:t>
      </w:r>
      <w:r w:rsidRPr="003504E7">
        <w:rPr>
          <w:rFonts w:cstheme="minorHAnsi"/>
          <w:b/>
          <w:color w:val="000000"/>
          <w:spacing w:val="24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che</w:t>
      </w:r>
      <w:r w:rsidRPr="003504E7">
        <w:rPr>
          <w:rFonts w:cstheme="minorHAnsi"/>
          <w:b/>
          <w:color w:val="000000"/>
          <w:spacing w:val="26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i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spacing w:val="1"/>
          <w:lang w:val="it-IT"/>
        </w:rPr>
        <w:t>dati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personali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raccolti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saranno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trattati,</w:t>
      </w:r>
      <w:r w:rsidRPr="003504E7">
        <w:rPr>
          <w:rFonts w:cstheme="minorHAnsi"/>
          <w:b/>
          <w:color w:val="000000"/>
          <w:spacing w:val="2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anche</w:t>
      </w:r>
      <w:r w:rsidRPr="003504E7">
        <w:rPr>
          <w:rFonts w:cstheme="minorHAnsi"/>
          <w:b/>
          <w:color w:val="000000"/>
          <w:lang w:val="it-IT"/>
        </w:rPr>
        <w:cr/>
        <w:t>con</w:t>
      </w:r>
      <w:r w:rsidRPr="003504E7">
        <w:rPr>
          <w:rFonts w:cstheme="minorHAnsi"/>
          <w:b/>
          <w:color w:val="000000"/>
          <w:spacing w:val="3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strumenti</w:t>
      </w:r>
      <w:r w:rsidRPr="003504E7">
        <w:rPr>
          <w:rFonts w:cstheme="minorHAnsi"/>
          <w:b/>
          <w:color w:val="000000"/>
          <w:spacing w:val="2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informatici,</w:t>
      </w:r>
      <w:r w:rsidRPr="003504E7">
        <w:rPr>
          <w:rFonts w:cstheme="minorHAnsi"/>
          <w:b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esclusivamente</w:t>
      </w:r>
      <w:r w:rsidRPr="003504E7">
        <w:rPr>
          <w:rFonts w:cstheme="minorHAnsi"/>
          <w:b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nell’ambito</w:t>
      </w:r>
      <w:r w:rsidRPr="003504E7">
        <w:rPr>
          <w:rFonts w:cstheme="minorHAnsi"/>
          <w:b/>
          <w:color w:val="000000"/>
          <w:spacing w:val="2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del</w:t>
      </w:r>
      <w:r w:rsidRPr="003504E7">
        <w:rPr>
          <w:rFonts w:cstheme="minorHAnsi"/>
          <w:b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procedimento</w:t>
      </w:r>
      <w:r w:rsidRPr="003504E7">
        <w:rPr>
          <w:rFonts w:cstheme="minorHAnsi"/>
          <w:b/>
          <w:color w:val="000000"/>
          <w:spacing w:val="2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per</w:t>
      </w:r>
      <w:r w:rsidRPr="003504E7">
        <w:rPr>
          <w:rFonts w:cstheme="minorHAnsi"/>
          <w:b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il</w:t>
      </w:r>
      <w:r w:rsidRPr="003504E7">
        <w:rPr>
          <w:rFonts w:cstheme="minorHAnsi"/>
          <w:b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quale</w:t>
      </w:r>
      <w:r w:rsidRPr="003504E7">
        <w:rPr>
          <w:rFonts w:cstheme="minorHAnsi"/>
          <w:b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la</w:t>
      </w:r>
      <w:r w:rsidRPr="003504E7">
        <w:rPr>
          <w:rFonts w:cstheme="minorHAnsi"/>
          <w:b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presente</w:t>
      </w:r>
      <w:r w:rsidRPr="003504E7">
        <w:rPr>
          <w:rFonts w:cstheme="minorHAnsi"/>
          <w:b/>
          <w:color w:val="000000"/>
          <w:lang w:val="it-IT"/>
        </w:rPr>
        <w:cr/>
        <w:t>dichiarazione</w:t>
      </w:r>
      <w:r w:rsidRPr="003504E7">
        <w:rPr>
          <w:rFonts w:cstheme="minorHAnsi"/>
          <w:b/>
          <w:color w:val="000000"/>
          <w:spacing w:val="-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viene</w:t>
      </w:r>
      <w:r w:rsidRPr="003504E7">
        <w:rPr>
          <w:rFonts w:cstheme="minorHAnsi"/>
          <w:b/>
          <w:color w:val="000000"/>
          <w:spacing w:val="-1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resa.</w:t>
      </w:r>
    </w:p>
    <w:p w:rsidR="005526F2" w:rsidRPr="003504E7" w:rsidRDefault="00155601" w:rsidP="003504E7">
      <w:pPr>
        <w:spacing w:before="687" w:after="0" w:line="233" w:lineRule="exact"/>
        <w:rPr>
          <w:rFonts w:cstheme="minorHAnsi"/>
          <w:b/>
          <w:color w:val="000000"/>
          <w:lang w:val="it-IT"/>
        </w:rPr>
      </w:pPr>
      <w:r w:rsidRPr="003504E7">
        <w:rPr>
          <w:rFonts w:cstheme="minorHAnsi"/>
          <w:b/>
          <w:color w:val="000000"/>
          <w:lang w:val="it-IT"/>
        </w:rPr>
        <w:t>______________________</w:t>
      </w:r>
      <w:r w:rsidRPr="003504E7">
        <w:rPr>
          <w:rFonts w:cstheme="minorHAnsi"/>
          <w:b/>
          <w:color w:val="000000"/>
          <w:spacing w:val="1336"/>
          <w:lang w:val="it-IT"/>
        </w:rPr>
        <w:t xml:space="preserve"> </w:t>
      </w:r>
      <w:r w:rsidRPr="003504E7">
        <w:rPr>
          <w:rFonts w:cstheme="minorHAnsi"/>
          <w:b/>
          <w:color w:val="000000"/>
          <w:lang w:val="it-IT"/>
        </w:rPr>
        <w:t>______________________________________________</w:t>
      </w:r>
    </w:p>
    <w:p w:rsidR="005526F2" w:rsidRPr="003504E7" w:rsidRDefault="00155601" w:rsidP="003504E7">
      <w:pPr>
        <w:tabs>
          <w:tab w:val="right" w:pos="9071"/>
        </w:tabs>
        <w:spacing w:before="0" w:after="0" w:line="233" w:lineRule="exact"/>
        <w:ind w:left="720"/>
        <w:rPr>
          <w:rFonts w:cstheme="minorHAnsi"/>
          <w:color w:val="000000"/>
          <w:lang w:val="it-IT"/>
        </w:rPr>
      </w:pPr>
      <w:r w:rsidRPr="003504E7">
        <w:rPr>
          <w:rFonts w:cstheme="minorHAnsi"/>
          <w:color w:val="000000"/>
          <w:lang w:val="it-IT"/>
        </w:rPr>
        <w:t>data</w:t>
      </w:r>
      <w:r w:rsidR="003504E7" w:rsidRPr="003504E7">
        <w:rPr>
          <w:rFonts w:cstheme="minorHAnsi"/>
          <w:color w:val="000000"/>
          <w:lang w:val="it-IT"/>
        </w:rPr>
        <w:tab/>
      </w:r>
    </w:p>
    <w:p w:rsidR="003504E7" w:rsidRPr="003504E7" w:rsidRDefault="00155601" w:rsidP="003504E7">
      <w:pPr>
        <w:spacing w:before="0" w:after="0" w:line="233" w:lineRule="exact"/>
        <w:ind w:left="4957"/>
        <w:rPr>
          <w:rFonts w:cstheme="minorHAnsi"/>
          <w:color w:val="000000"/>
          <w:lang w:val="it-IT"/>
        </w:rPr>
      </w:pPr>
      <w:r w:rsidRPr="003504E7">
        <w:rPr>
          <w:rFonts w:cstheme="minorHAnsi"/>
          <w:color w:val="000000"/>
          <w:spacing w:val="1"/>
          <w:lang w:val="it-IT"/>
        </w:rPr>
        <w:t>firma</w:t>
      </w:r>
      <w:r w:rsidRPr="003504E7">
        <w:rPr>
          <w:rFonts w:cstheme="minorHAnsi"/>
          <w:color w:val="000000"/>
          <w:spacing w:val="-1"/>
          <w:lang w:val="it-IT"/>
        </w:rPr>
        <w:t xml:space="preserve"> leggibile</w:t>
      </w:r>
      <w:r w:rsidRPr="003504E7">
        <w:rPr>
          <w:rFonts w:cstheme="minorHAnsi"/>
          <w:color w:val="000000"/>
          <w:spacing w:val="1"/>
          <w:lang w:val="it-IT"/>
        </w:rPr>
        <w:t xml:space="preserve"> </w:t>
      </w:r>
      <w:r w:rsidRPr="003504E7">
        <w:rPr>
          <w:rFonts w:cstheme="minorHAnsi"/>
          <w:color w:val="000000"/>
          <w:lang w:val="it-IT"/>
        </w:rPr>
        <w:t>del</w:t>
      </w:r>
      <w:r w:rsidRPr="003504E7">
        <w:rPr>
          <w:rFonts w:cstheme="minorHAnsi"/>
          <w:color w:val="000000"/>
          <w:spacing w:val="-2"/>
          <w:lang w:val="it-IT"/>
        </w:rPr>
        <w:t xml:space="preserve"> </w:t>
      </w:r>
      <w:proofErr w:type="gramStart"/>
      <w:r w:rsidRPr="003504E7">
        <w:rPr>
          <w:rFonts w:cstheme="minorHAnsi"/>
          <w:color w:val="000000"/>
          <w:lang w:val="it-IT"/>
        </w:rPr>
        <w:t>dichiarante(</w:t>
      </w:r>
      <w:proofErr w:type="gramEnd"/>
      <w:r w:rsidRPr="003504E7">
        <w:rPr>
          <w:rFonts w:cstheme="minorHAnsi"/>
          <w:color w:val="000000"/>
          <w:lang w:val="it-IT"/>
        </w:rPr>
        <w:t>*)</w:t>
      </w:r>
    </w:p>
    <w:p w:rsidR="003504E7" w:rsidRDefault="003504E7" w:rsidP="003504E7">
      <w:pPr>
        <w:spacing w:before="0" w:after="0" w:line="233" w:lineRule="exact"/>
        <w:ind w:left="4957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ind w:left="4957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jc w:val="left"/>
        <w:rPr>
          <w:rFonts w:cstheme="minorHAnsi"/>
          <w:b/>
          <w:color w:val="000000"/>
          <w:sz w:val="20"/>
          <w:lang w:val="it-IT"/>
        </w:rPr>
      </w:pPr>
    </w:p>
    <w:p w:rsidR="003504E7" w:rsidRDefault="003504E7" w:rsidP="003504E7">
      <w:pPr>
        <w:spacing w:before="0" w:after="0" w:line="233" w:lineRule="exact"/>
        <w:rPr>
          <w:rFonts w:cstheme="minorHAnsi"/>
          <w:b/>
          <w:color w:val="000000"/>
          <w:sz w:val="20"/>
          <w:lang w:val="it-IT"/>
        </w:rPr>
      </w:pPr>
    </w:p>
    <w:p w:rsidR="003504E7" w:rsidRDefault="00155601" w:rsidP="003504E7">
      <w:pPr>
        <w:spacing w:before="0" w:after="0" w:line="233" w:lineRule="exact"/>
        <w:rPr>
          <w:rFonts w:cstheme="minorHAnsi"/>
          <w:color w:val="000000"/>
          <w:sz w:val="20"/>
          <w:lang w:val="it-IT"/>
        </w:rPr>
      </w:pPr>
      <w:r w:rsidRPr="003504E7">
        <w:rPr>
          <w:rFonts w:cstheme="minorHAnsi"/>
          <w:b/>
          <w:color w:val="000000"/>
          <w:sz w:val="20"/>
          <w:lang w:val="it-IT"/>
        </w:rPr>
        <w:t>N.B.:</w:t>
      </w:r>
      <w:r w:rsidRPr="003504E7">
        <w:rPr>
          <w:rFonts w:cstheme="minorHAnsi"/>
          <w:b/>
          <w:color w:val="000000"/>
          <w:spacing w:val="33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la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presente</w:t>
      </w:r>
      <w:r w:rsidRPr="003504E7">
        <w:rPr>
          <w:rFonts w:cstheme="minorHAnsi"/>
          <w:color w:val="000000"/>
          <w:spacing w:val="3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dichiarazione</w:t>
      </w:r>
      <w:r w:rsidRPr="003504E7">
        <w:rPr>
          <w:rFonts w:cstheme="minorHAnsi"/>
          <w:color w:val="000000"/>
          <w:spacing w:val="3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non</w:t>
      </w:r>
      <w:r w:rsidRPr="003504E7">
        <w:rPr>
          <w:rFonts w:cstheme="minorHAnsi"/>
          <w:color w:val="000000"/>
          <w:spacing w:val="3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necessita</w:t>
      </w:r>
      <w:r w:rsidRPr="003504E7">
        <w:rPr>
          <w:rFonts w:cstheme="minorHAnsi"/>
          <w:color w:val="000000"/>
          <w:spacing w:val="3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dell’autenticazione</w:t>
      </w:r>
      <w:r w:rsidRPr="003504E7">
        <w:rPr>
          <w:rFonts w:cstheme="minorHAnsi"/>
          <w:color w:val="000000"/>
          <w:spacing w:val="3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della</w:t>
      </w:r>
      <w:r w:rsidRPr="003504E7">
        <w:rPr>
          <w:rFonts w:cstheme="minorHAnsi"/>
          <w:color w:val="000000"/>
          <w:spacing w:val="3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firma</w:t>
      </w:r>
      <w:r w:rsidRPr="003504E7">
        <w:rPr>
          <w:rFonts w:cstheme="minorHAnsi"/>
          <w:color w:val="000000"/>
          <w:spacing w:val="3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e</w:t>
      </w:r>
      <w:r w:rsidRPr="003504E7">
        <w:rPr>
          <w:rFonts w:cstheme="minorHAnsi"/>
          <w:color w:val="000000"/>
          <w:spacing w:val="3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sostituisce</w:t>
      </w:r>
      <w:r w:rsidRPr="003504E7">
        <w:rPr>
          <w:rFonts w:cstheme="minorHAnsi"/>
          <w:color w:val="000000"/>
          <w:spacing w:val="3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a</w:t>
      </w:r>
      <w:r w:rsidRPr="003504E7">
        <w:rPr>
          <w:rFonts w:cstheme="minorHAnsi"/>
          <w:color w:val="000000"/>
          <w:spacing w:val="3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tutti</w:t>
      </w:r>
      <w:r w:rsidRPr="003504E7">
        <w:rPr>
          <w:rFonts w:cstheme="minorHAnsi"/>
          <w:color w:val="000000"/>
          <w:spacing w:val="3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gli</w:t>
      </w:r>
      <w:r w:rsidRPr="003504E7">
        <w:rPr>
          <w:rFonts w:cstheme="minorHAnsi"/>
          <w:color w:val="000000"/>
          <w:spacing w:val="4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effetti</w:t>
      </w:r>
      <w:r w:rsidRPr="003504E7">
        <w:rPr>
          <w:rFonts w:cstheme="minorHAnsi"/>
          <w:color w:val="000000"/>
          <w:spacing w:val="3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le</w:t>
      </w:r>
      <w:r w:rsidR="003504E7">
        <w:rPr>
          <w:rFonts w:cstheme="minorHAnsi"/>
          <w:color w:val="00000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normali</w:t>
      </w:r>
      <w:r w:rsidRPr="003504E7">
        <w:rPr>
          <w:rFonts w:cstheme="minorHAnsi"/>
          <w:color w:val="000000"/>
          <w:spacing w:val="8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certificazioni</w:t>
      </w:r>
      <w:r w:rsidRPr="003504E7">
        <w:rPr>
          <w:rFonts w:cstheme="minorHAnsi"/>
          <w:color w:val="000000"/>
          <w:spacing w:val="7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richieste</w:t>
      </w:r>
      <w:r w:rsidRPr="003504E7">
        <w:rPr>
          <w:rFonts w:cstheme="minorHAnsi"/>
          <w:color w:val="000000"/>
          <w:spacing w:val="7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o</w:t>
      </w:r>
      <w:r w:rsidRPr="003504E7">
        <w:rPr>
          <w:rFonts w:cstheme="minorHAnsi"/>
          <w:color w:val="000000"/>
          <w:spacing w:val="8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destinate</w:t>
      </w:r>
      <w:r w:rsidRPr="003504E7">
        <w:rPr>
          <w:rFonts w:cstheme="minorHAnsi"/>
          <w:color w:val="000000"/>
          <w:spacing w:val="8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ad</w:t>
      </w:r>
      <w:r w:rsidRPr="003504E7">
        <w:rPr>
          <w:rFonts w:cstheme="minorHAnsi"/>
          <w:color w:val="000000"/>
          <w:spacing w:val="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2"/>
          <w:sz w:val="20"/>
          <w:lang w:val="it-IT"/>
        </w:rPr>
        <w:t>una</w:t>
      </w:r>
      <w:r w:rsidRPr="003504E7">
        <w:rPr>
          <w:rFonts w:cstheme="minorHAnsi"/>
          <w:color w:val="000000"/>
          <w:spacing w:val="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pubblica</w:t>
      </w:r>
      <w:r w:rsidRPr="003504E7">
        <w:rPr>
          <w:rFonts w:cstheme="minorHAnsi"/>
          <w:color w:val="000000"/>
          <w:spacing w:val="8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amministrazione</w:t>
      </w:r>
      <w:r w:rsidRPr="003504E7">
        <w:rPr>
          <w:rFonts w:cstheme="minorHAnsi"/>
          <w:color w:val="000000"/>
          <w:spacing w:val="1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nonché</w:t>
      </w:r>
      <w:r w:rsidRPr="003504E7">
        <w:rPr>
          <w:rFonts w:cstheme="minorHAnsi"/>
          <w:color w:val="000000"/>
          <w:spacing w:val="8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ai</w:t>
      </w:r>
      <w:r w:rsidRPr="003504E7">
        <w:rPr>
          <w:rFonts w:cstheme="minorHAnsi"/>
          <w:color w:val="000000"/>
          <w:spacing w:val="8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gestori</w:t>
      </w:r>
      <w:r w:rsidRPr="003504E7">
        <w:rPr>
          <w:rFonts w:cstheme="minorHAnsi"/>
          <w:color w:val="000000"/>
          <w:spacing w:val="7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sz w:val="20"/>
          <w:lang w:val="it-IT"/>
        </w:rPr>
        <w:t>di</w:t>
      </w:r>
      <w:r w:rsidRPr="003504E7">
        <w:rPr>
          <w:rFonts w:cstheme="minorHAnsi"/>
          <w:color w:val="000000"/>
          <w:spacing w:val="6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pubblici</w:t>
      </w:r>
      <w:r w:rsidRPr="003504E7">
        <w:rPr>
          <w:rFonts w:cstheme="minorHAnsi"/>
          <w:color w:val="000000"/>
          <w:spacing w:val="7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servizi</w:t>
      </w:r>
      <w:r w:rsidR="003504E7">
        <w:rPr>
          <w:rFonts w:cstheme="minorHAnsi"/>
          <w:color w:val="00000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e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ai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privati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che</w:t>
      </w:r>
      <w:r w:rsidRPr="003504E7">
        <w:rPr>
          <w:rFonts w:cstheme="minorHAnsi"/>
          <w:color w:val="000000"/>
          <w:spacing w:val="3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2"/>
          <w:sz w:val="20"/>
          <w:lang w:val="it-IT"/>
        </w:rPr>
        <w:t>vi</w:t>
      </w:r>
      <w:r w:rsidRPr="003504E7">
        <w:rPr>
          <w:rFonts w:cstheme="minorHAnsi"/>
          <w:color w:val="000000"/>
          <w:spacing w:val="3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consentono.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L’Amministrazione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si</w:t>
      </w:r>
      <w:r w:rsidRPr="003504E7">
        <w:rPr>
          <w:rFonts w:cstheme="minorHAnsi"/>
          <w:color w:val="000000"/>
          <w:spacing w:val="3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riserva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sz w:val="20"/>
          <w:lang w:val="it-IT"/>
        </w:rPr>
        <w:t>di</w:t>
      </w:r>
      <w:r w:rsidRPr="003504E7">
        <w:rPr>
          <w:rFonts w:cstheme="minorHAnsi"/>
          <w:color w:val="000000"/>
          <w:spacing w:val="107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effettuare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controlli,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anche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a</w:t>
      </w:r>
      <w:r w:rsidRPr="003504E7">
        <w:rPr>
          <w:rFonts w:cstheme="minorHAnsi"/>
          <w:color w:val="000000"/>
          <w:spacing w:val="29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campione,</w:t>
      </w:r>
      <w:r w:rsidRPr="003504E7">
        <w:rPr>
          <w:rFonts w:cstheme="minorHAnsi"/>
          <w:color w:val="000000"/>
          <w:spacing w:val="3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sulla</w:t>
      </w:r>
      <w:r w:rsidR="003504E7">
        <w:rPr>
          <w:rFonts w:cstheme="minorHAnsi"/>
          <w:color w:val="000000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veridicità</w:t>
      </w:r>
      <w:r w:rsidRPr="003504E7">
        <w:rPr>
          <w:rFonts w:cstheme="minorHAnsi"/>
          <w:color w:val="000000"/>
          <w:spacing w:val="3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delle</w:t>
      </w:r>
      <w:r w:rsidRPr="003504E7">
        <w:rPr>
          <w:rFonts w:cstheme="minorHAnsi"/>
          <w:color w:val="000000"/>
          <w:spacing w:val="3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dichiarazioni</w:t>
      </w:r>
      <w:r w:rsidRPr="003504E7">
        <w:rPr>
          <w:rFonts w:cstheme="minorHAnsi"/>
          <w:color w:val="000000"/>
          <w:spacing w:val="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(art.</w:t>
      </w:r>
      <w:r w:rsidRPr="003504E7">
        <w:rPr>
          <w:rFonts w:cstheme="minorHAnsi"/>
          <w:color w:val="000000"/>
          <w:spacing w:val="3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sz w:val="20"/>
          <w:lang w:val="it-IT"/>
        </w:rPr>
        <w:t>71,</w:t>
      </w:r>
      <w:r w:rsidRPr="003504E7">
        <w:rPr>
          <w:rFonts w:cstheme="minorHAnsi"/>
          <w:color w:val="000000"/>
          <w:spacing w:val="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comma</w:t>
      </w:r>
      <w:r w:rsidRPr="003504E7">
        <w:rPr>
          <w:rFonts w:cstheme="minorHAnsi"/>
          <w:color w:val="000000"/>
          <w:spacing w:val="4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sz w:val="20"/>
          <w:lang w:val="it-IT"/>
        </w:rPr>
        <w:t>1,</w:t>
      </w:r>
      <w:r w:rsidRPr="003504E7">
        <w:rPr>
          <w:rFonts w:cstheme="minorHAnsi"/>
          <w:color w:val="000000"/>
          <w:spacing w:val="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D.P.R.</w:t>
      </w:r>
      <w:r w:rsidRPr="003504E7">
        <w:rPr>
          <w:rFonts w:cstheme="minorHAnsi"/>
          <w:color w:val="000000"/>
          <w:spacing w:val="3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445/2000).</w:t>
      </w:r>
      <w:r w:rsidRPr="003504E7">
        <w:rPr>
          <w:rFonts w:cstheme="minorHAnsi"/>
          <w:color w:val="000000"/>
          <w:spacing w:val="3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In</w:t>
      </w:r>
      <w:r w:rsidRPr="003504E7">
        <w:rPr>
          <w:rFonts w:cstheme="minorHAnsi"/>
          <w:color w:val="000000"/>
          <w:spacing w:val="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caso</w:t>
      </w:r>
      <w:r w:rsidRPr="003504E7">
        <w:rPr>
          <w:rFonts w:cstheme="minorHAnsi"/>
          <w:color w:val="000000"/>
          <w:spacing w:val="4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sz w:val="20"/>
          <w:lang w:val="it-IT"/>
        </w:rPr>
        <w:t>di</w:t>
      </w:r>
      <w:r w:rsidRPr="003504E7">
        <w:rPr>
          <w:rFonts w:cstheme="minorHAnsi"/>
          <w:color w:val="000000"/>
          <w:spacing w:val="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dichiarazione</w:t>
      </w:r>
      <w:r w:rsidRPr="003504E7">
        <w:rPr>
          <w:rFonts w:cstheme="minorHAnsi"/>
          <w:color w:val="000000"/>
          <w:spacing w:val="3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falsa</w:t>
      </w:r>
      <w:r w:rsidRPr="003504E7">
        <w:rPr>
          <w:rFonts w:cstheme="minorHAnsi"/>
          <w:color w:val="000000"/>
          <w:spacing w:val="3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2"/>
          <w:sz w:val="20"/>
          <w:lang w:val="it-IT"/>
        </w:rPr>
        <w:t>il</w:t>
      </w:r>
      <w:r w:rsidRPr="003504E7">
        <w:rPr>
          <w:rFonts w:cstheme="minorHAnsi"/>
          <w:color w:val="000000"/>
          <w:sz w:val="20"/>
          <w:lang w:val="it-IT"/>
        </w:rPr>
        <w:t xml:space="preserve"> cittadino</w:t>
      </w:r>
      <w:r w:rsidRPr="003504E7">
        <w:rPr>
          <w:rFonts w:cstheme="minorHAnsi"/>
          <w:color w:val="000000"/>
          <w:spacing w:val="15"/>
          <w:sz w:val="20"/>
          <w:lang w:val="it-IT"/>
        </w:rPr>
        <w:t xml:space="preserve"> </w:t>
      </w:r>
      <w:r w:rsidRPr="003504E7">
        <w:rPr>
          <w:rFonts w:cstheme="minorHAnsi"/>
          <w:b/>
          <w:color w:val="000000"/>
          <w:sz w:val="20"/>
          <w:lang w:val="it-IT"/>
        </w:rPr>
        <w:t>sarà</w:t>
      </w:r>
      <w:r w:rsidR="003504E7">
        <w:rPr>
          <w:rFonts w:cstheme="minorHAnsi"/>
          <w:b/>
          <w:color w:val="000000"/>
          <w:sz w:val="20"/>
          <w:lang w:val="it-IT"/>
        </w:rPr>
        <w:t xml:space="preserve"> </w:t>
      </w:r>
      <w:r w:rsidRPr="003504E7">
        <w:rPr>
          <w:rFonts w:cstheme="minorHAnsi"/>
          <w:b/>
          <w:color w:val="000000"/>
          <w:sz w:val="20"/>
          <w:lang w:val="it-IT"/>
        </w:rPr>
        <w:t>denunciato</w:t>
      </w:r>
      <w:r w:rsidRPr="003504E7">
        <w:rPr>
          <w:rFonts w:cstheme="minorHAnsi"/>
          <w:b/>
          <w:color w:val="000000"/>
          <w:spacing w:val="1"/>
          <w:sz w:val="20"/>
          <w:lang w:val="it-IT"/>
        </w:rPr>
        <w:t xml:space="preserve"> </w:t>
      </w:r>
      <w:r w:rsidRPr="003504E7">
        <w:rPr>
          <w:rFonts w:cstheme="minorHAnsi"/>
          <w:b/>
          <w:color w:val="000000"/>
          <w:sz w:val="20"/>
          <w:lang w:val="it-IT"/>
        </w:rPr>
        <w:t>all’autorità</w:t>
      </w:r>
      <w:r w:rsidRPr="003504E7">
        <w:rPr>
          <w:rFonts w:cstheme="minorHAnsi"/>
          <w:b/>
          <w:color w:val="000000"/>
          <w:spacing w:val="1"/>
          <w:sz w:val="20"/>
          <w:lang w:val="it-IT"/>
        </w:rPr>
        <w:t xml:space="preserve"> </w:t>
      </w:r>
      <w:r w:rsidRPr="003504E7">
        <w:rPr>
          <w:rFonts w:cstheme="minorHAnsi"/>
          <w:b/>
          <w:color w:val="000000"/>
          <w:sz w:val="20"/>
          <w:lang w:val="it-IT"/>
        </w:rPr>
        <w:t>giudiziaria</w:t>
      </w:r>
      <w:r w:rsidRPr="003504E7">
        <w:rPr>
          <w:rFonts w:cstheme="minorHAnsi"/>
          <w:color w:val="000000"/>
          <w:sz w:val="20"/>
          <w:lang w:val="it-IT"/>
        </w:rPr>
        <w:t>.</w:t>
      </w:r>
    </w:p>
    <w:p w:rsidR="003504E7" w:rsidRDefault="00155601" w:rsidP="003504E7">
      <w:pPr>
        <w:spacing w:before="0" w:after="0" w:line="233" w:lineRule="exact"/>
        <w:rPr>
          <w:rFonts w:cstheme="minorHAnsi"/>
          <w:color w:val="000000"/>
          <w:sz w:val="20"/>
          <w:lang w:val="it-IT"/>
        </w:rPr>
      </w:pPr>
      <w:r w:rsidRPr="003504E7">
        <w:rPr>
          <w:rFonts w:cstheme="minorHAnsi"/>
          <w:color w:val="000000"/>
          <w:spacing w:val="-2"/>
          <w:sz w:val="20"/>
          <w:lang w:val="it-IT"/>
        </w:rPr>
        <w:t>(*)</w:t>
      </w:r>
      <w:r w:rsidRPr="003504E7">
        <w:rPr>
          <w:rFonts w:cstheme="minorHAnsi"/>
          <w:color w:val="000000"/>
          <w:spacing w:val="7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Ove</w:t>
      </w:r>
      <w:r w:rsidRPr="003504E7">
        <w:rPr>
          <w:rFonts w:cstheme="minorHAnsi"/>
          <w:color w:val="000000"/>
          <w:spacing w:val="6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il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richiedente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è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una</w:t>
      </w:r>
      <w:r w:rsidRPr="003504E7">
        <w:rPr>
          <w:rFonts w:cstheme="minorHAnsi"/>
          <w:color w:val="000000"/>
          <w:spacing w:val="6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società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l’autocertificazione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sz w:val="20"/>
          <w:lang w:val="it-IT"/>
        </w:rPr>
        <w:t>dovrà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essere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prodotta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dal</w:t>
      </w:r>
      <w:r w:rsidRPr="003504E7">
        <w:rPr>
          <w:rFonts w:cstheme="minorHAnsi"/>
          <w:color w:val="000000"/>
          <w:spacing w:val="2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rappresentante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legale</w:t>
      </w:r>
      <w:r w:rsidRPr="003504E7">
        <w:rPr>
          <w:rFonts w:cstheme="minorHAnsi"/>
          <w:color w:val="000000"/>
          <w:spacing w:val="6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e</w:t>
      </w:r>
      <w:r w:rsidRPr="003504E7">
        <w:rPr>
          <w:rFonts w:cstheme="minorHAnsi"/>
          <w:color w:val="000000"/>
          <w:spacing w:val="5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1"/>
          <w:sz w:val="20"/>
          <w:lang w:val="it-IT"/>
        </w:rPr>
        <w:t>da</w:t>
      </w:r>
      <w:r w:rsidRPr="003504E7">
        <w:rPr>
          <w:rFonts w:cstheme="minorHAnsi"/>
          <w:color w:val="000000"/>
          <w:spacing w:val="4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pacing w:val="-1"/>
          <w:sz w:val="20"/>
          <w:lang w:val="it-IT"/>
        </w:rPr>
        <w:t>tutti gli</w:t>
      </w:r>
      <w:r w:rsidRPr="003504E7">
        <w:rPr>
          <w:rFonts w:cstheme="minorHAnsi"/>
          <w:color w:val="000000"/>
          <w:spacing w:val="1"/>
          <w:sz w:val="20"/>
          <w:lang w:val="it-IT"/>
        </w:rPr>
        <w:t xml:space="preserve"> </w:t>
      </w:r>
      <w:r w:rsidRPr="003504E7">
        <w:rPr>
          <w:rFonts w:cstheme="minorHAnsi"/>
          <w:color w:val="000000"/>
          <w:sz w:val="20"/>
          <w:lang w:val="it-IT"/>
        </w:rPr>
        <w:t>amministratori.</w:t>
      </w:r>
    </w:p>
    <w:p w:rsidR="005526F2" w:rsidRPr="003504E7" w:rsidRDefault="00155601" w:rsidP="003504E7">
      <w:pPr>
        <w:spacing w:before="0" w:after="0" w:line="233" w:lineRule="exact"/>
        <w:jc w:val="left"/>
        <w:rPr>
          <w:rFonts w:cstheme="minorHAnsi"/>
          <w:color w:val="000000"/>
          <w:sz w:val="20"/>
        </w:rPr>
      </w:pPr>
      <w:r w:rsidRPr="003504E7">
        <w:rPr>
          <w:rFonts w:cstheme="minorHAnsi"/>
          <w:color w:val="999999"/>
          <w:sz w:val="20"/>
        </w:rPr>
        <w:t>__________________________________________________________________________________________</w:t>
      </w:r>
    </w:p>
    <w:sectPr w:rsidR="005526F2" w:rsidRPr="003504E7" w:rsidSect="003504E7">
      <w:headerReference w:type="default" r:id="rId7"/>
      <w:pgSz w:w="11900" w:h="16820"/>
      <w:pgMar w:top="1113" w:right="1410" w:bottom="0" w:left="1419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55601" w:rsidRDefault="00155601" w:rsidP="00155601">
      <w:pPr>
        <w:spacing w:before="0" w:after="0" w:line="240" w:lineRule="auto"/>
      </w:pPr>
      <w:r>
        <w:separator/>
      </w:r>
    </w:p>
  </w:endnote>
  <w:endnote w:type="continuationSeparator" w:id="0">
    <w:p w:rsidR="00155601" w:rsidRDefault="00155601" w:rsidP="0015560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37AFE8C-4A3C-4ACD-8DD3-C74917DA94FC}"/>
    <w:embedBold r:id="rId2" w:fontKey="{18E523AB-FD9F-4BF3-A13E-6249FA3249CB}"/>
    <w:embedItalic r:id="rId3" w:fontKey="{4C958AD7-03FA-4AEC-90F8-4E665D5EE2A6}"/>
    <w:embedBoldItalic r:id="rId4" w:fontKey="{63E85ABF-0448-4530-A970-BECB5040D3F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E7E12051-E040-4731-8D57-8D2ED64F9120}"/>
    <w:embedBold r:id="rId6" w:fontKey="{8EFFB4B1-08EC-42E2-B2D6-3D36A4790278}"/>
    <w:embedItalic r:id="rId7" w:fontKey="{6AA5E436-59E9-4133-8985-8CD79A278A80}"/>
    <w:embedBoldItalic r:id="rId8" w:fontKey="{7F68AE9B-AB68-4E36-A91A-524882690FA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FFDC062B-3B15-4721-9290-F492ABC8998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55601" w:rsidRDefault="00155601" w:rsidP="00155601">
      <w:pPr>
        <w:spacing w:before="0" w:after="0" w:line="240" w:lineRule="auto"/>
      </w:pPr>
      <w:r>
        <w:separator/>
      </w:r>
    </w:p>
  </w:footnote>
  <w:footnote w:type="continuationSeparator" w:id="0">
    <w:p w:rsidR="00155601" w:rsidRDefault="00155601" w:rsidP="0015560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55601" w:rsidRPr="00155601" w:rsidRDefault="00155601" w:rsidP="00155601">
    <w:pPr>
      <w:pStyle w:val="Intestazione"/>
      <w:jc w:val="right"/>
      <w:rPr>
        <w:b/>
        <w:sz w:val="24"/>
      </w:rPr>
    </w:pPr>
    <w:proofErr w:type="spellStart"/>
    <w:r w:rsidRPr="00155601">
      <w:rPr>
        <w:b/>
        <w:sz w:val="24"/>
      </w:rPr>
      <w:t>Allegato</w:t>
    </w:r>
    <w:proofErr w:type="spellEnd"/>
    <w:r w:rsidRPr="00155601">
      <w:rPr>
        <w:b/>
        <w:sz w:val="24"/>
      </w:rPr>
      <w:t xml:space="preserve"> 4</w:t>
    </w:r>
  </w:p>
  <w:p w:rsidR="00155601" w:rsidRPr="00155601" w:rsidRDefault="00155601" w:rsidP="00155601">
    <w:pPr>
      <w:pStyle w:val="Intestazione"/>
      <w:jc w:val="right"/>
      <w:rPr>
        <w:b/>
        <w:sz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proofState w:spelling="clean" w:grammar="clean"/>
  <w:defaultTabStop w:val="709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21098"/>
    <w:rsid w:val="00155601"/>
    <w:rsid w:val="003504E7"/>
    <w:rsid w:val="003F3EEB"/>
    <w:rsid w:val="005526F2"/>
    <w:rsid w:val="005B1D0B"/>
    <w:rsid w:val="00743EA8"/>
    <w:rsid w:val="00912EF4"/>
    <w:rsid w:val="00A663F0"/>
    <w:rsid w:val="00B06B85"/>
    <w:rsid w:val="00BA5B2D"/>
    <w:rsid w:val="00BF1A6F"/>
    <w:rsid w:val="00F308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FA1BA01-E676-4CB7-82D3-A52A087D6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Intense Quote" w:uiPriority="30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e">
    <w:name w:val="Normal"/>
    <w:rsid w:val="003504E7"/>
    <w:pPr>
      <w:spacing w:before="120" w:after="240"/>
      <w:jc w:val="both"/>
    </w:pPr>
    <w:rPr>
      <w:lang w:val="en-US"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ssunelenco1">
    <w:name w:val="Nessun elenco1"/>
    <w:semiHidden/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504E7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 w:line="276" w:lineRule="auto"/>
      <w:ind w:left="864" w:right="864"/>
      <w:jc w:val="center"/>
    </w:pPr>
    <w:rPr>
      <w:rFonts w:ascii="Calibri" w:eastAsia="Times New Roman" w:hAnsi="Calibri" w:cs="Times New Roman"/>
      <w:i/>
      <w:iCs/>
      <w:color w:val="4472C4" w:themeColor="accent1"/>
      <w:lang w:val="it-IT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3504E7"/>
    <w:rPr>
      <w:rFonts w:ascii="Calibri" w:eastAsia="Times New Roman" w:hAnsi="Calibri" w:cs="Times New Roman"/>
      <w:i/>
      <w:iCs/>
      <w:color w:val="4472C4" w:themeColor="accent1"/>
      <w:lang w:eastAsia="en-US"/>
    </w:rPr>
  </w:style>
  <w:style w:type="paragraph" w:customStyle="1" w:styleId="Default">
    <w:name w:val="Default"/>
    <w:uiPriority w:val="99"/>
    <w:rsid w:val="003504E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paragraph" w:styleId="Intestazione">
    <w:name w:val="header"/>
    <w:basedOn w:val="Normale"/>
    <w:link w:val="IntestazioneCarattere"/>
    <w:unhideWhenUsed/>
    <w:rsid w:val="00155601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rsid w:val="00155601"/>
    <w:rPr>
      <w:lang w:val="en-US" w:eastAsia="en-US"/>
    </w:rPr>
  </w:style>
  <w:style w:type="paragraph" w:styleId="Pidipagina">
    <w:name w:val="footer"/>
    <w:basedOn w:val="Normale"/>
    <w:link w:val="PidipaginaCarattere"/>
    <w:unhideWhenUsed/>
    <w:rsid w:val="00155601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rsid w:val="00155601"/>
    <w:rPr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50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9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1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645A6F-AED5-44A8-B4D8-8CAC4D3FA3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322</Words>
  <Characters>1837</Characters>
  <Application>Microsoft Office Word</Application>
  <DocSecurity>0</DocSecurity>
  <Lines>15</Lines>
  <Paragraphs>4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2155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SEDD-PROD-APS$</dc:creator>
  <cp:lastModifiedBy>Mariani Marini Andrea - T.V.</cp:lastModifiedBy>
  <cp:revision>10</cp:revision>
  <dcterms:created xsi:type="dcterms:W3CDTF">2024-11-22T09:09:00Z</dcterms:created>
  <dcterms:modified xsi:type="dcterms:W3CDTF">2026-01-30T09:47:00Z</dcterms:modified>
</cp:coreProperties>
</file>